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Pr="00AF4B49" w:rsidRDefault="00B60995" w:rsidP="00B60995">
      <w:pPr>
        <w:pStyle w:val="Default"/>
        <w:rPr>
          <w:rFonts w:asciiTheme="minorHAnsi" w:hAnsiTheme="minorHAnsi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>Arkivsak-</w:t>
      </w:r>
      <w:proofErr w:type="spellStart"/>
      <w:r w:rsidRPr="00E62D86">
        <w:rPr>
          <w:sz w:val="23"/>
          <w:szCs w:val="23"/>
        </w:rPr>
        <w:t>dok</w:t>
      </w:r>
      <w:proofErr w:type="spellEnd"/>
      <w:r w:rsidRPr="00E62D86">
        <w:rPr>
          <w:sz w:val="23"/>
          <w:szCs w:val="23"/>
        </w:rPr>
        <w:t xml:space="preserve">. </w:t>
      </w:r>
      <w:r w:rsidR="00DA4E8A">
        <w:rPr>
          <w:sz w:val="23"/>
          <w:szCs w:val="23"/>
        </w:rPr>
        <w:tab/>
      </w:r>
      <w:r w:rsidR="00DA4E8A">
        <w:rPr>
          <w:sz w:val="23"/>
          <w:szCs w:val="23"/>
        </w:rPr>
        <w:tab/>
      </w:r>
      <w:r w:rsidR="00DA4E8A">
        <w:rPr>
          <w:sz w:val="23"/>
          <w:szCs w:val="23"/>
        </w:rPr>
        <w:tab/>
      </w:r>
      <w:r w:rsidR="00DA4E8A">
        <w:rPr>
          <w:sz w:val="23"/>
          <w:szCs w:val="23"/>
        </w:rPr>
        <w:tab/>
        <w:t>145 - 15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Saksbehandler: </w:t>
      </w:r>
      <w:r w:rsidR="00DA4E8A">
        <w:rPr>
          <w:sz w:val="23"/>
          <w:szCs w:val="23"/>
        </w:rPr>
        <w:tab/>
      </w:r>
      <w:r w:rsidR="00DA4E8A">
        <w:rPr>
          <w:sz w:val="23"/>
          <w:szCs w:val="23"/>
        </w:rPr>
        <w:tab/>
      </w:r>
      <w:r w:rsidR="00DA4E8A">
        <w:rPr>
          <w:sz w:val="23"/>
          <w:szCs w:val="23"/>
        </w:rPr>
        <w:tab/>
      </w:r>
      <w:r w:rsidR="00DA4E8A" w:rsidRPr="00E62D86">
        <w:rPr>
          <w:sz w:val="23"/>
          <w:szCs w:val="23"/>
        </w:rPr>
        <w:t>Dagfinn Riska</w:t>
      </w:r>
      <w:r w:rsidR="00DA4E8A">
        <w:rPr>
          <w:sz w:val="23"/>
          <w:szCs w:val="23"/>
        </w:rPr>
        <w:t>/Stein Dirdal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Behandles av: </w:t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="00DA4E8A">
        <w:rPr>
          <w:sz w:val="23"/>
          <w:szCs w:val="23"/>
        </w:rPr>
        <w:tab/>
      </w:r>
      <w:r w:rsidR="00DA4E8A">
        <w:rPr>
          <w:sz w:val="23"/>
          <w:szCs w:val="23"/>
        </w:rPr>
        <w:tab/>
      </w:r>
      <w:r w:rsidR="00DA4E8A">
        <w:rPr>
          <w:sz w:val="23"/>
          <w:szCs w:val="23"/>
        </w:rPr>
        <w:tab/>
      </w:r>
      <w:r w:rsidRPr="00E62D86">
        <w:rPr>
          <w:sz w:val="23"/>
          <w:szCs w:val="23"/>
        </w:rPr>
        <w:t xml:space="preserve">Møtedato: 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Sandnes Eiendomsselskap KF </w:t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="00B4542F">
        <w:rPr>
          <w:sz w:val="23"/>
          <w:szCs w:val="23"/>
        </w:rPr>
        <w:t>23.09</w:t>
      </w:r>
      <w:r w:rsidRPr="00E62D86">
        <w:rPr>
          <w:sz w:val="23"/>
          <w:szCs w:val="23"/>
        </w:rPr>
        <w:t>.2015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DA4E8A" w:rsidRDefault="00DA4E8A" w:rsidP="0094239C">
      <w:pPr>
        <w:pStyle w:val="Default"/>
        <w:rPr>
          <w:b/>
          <w:bCs/>
          <w:sz w:val="28"/>
          <w:szCs w:val="28"/>
          <w:u w:val="single"/>
        </w:rPr>
      </w:pPr>
    </w:p>
    <w:p w:rsidR="00E004C9" w:rsidRPr="00E62D86" w:rsidRDefault="00F81D10" w:rsidP="0094239C">
      <w:pPr>
        <w:pStyle w:val="Default"/>
        <w:rPr>
          <w:b/>
          <w:bCs/>
          <w:sz w:val="28"/>
          <w:szCs w:val="28"/>
          <w:u w:val="single"/>
        </w:rPr>
      </w:pPr>
      <w:r w:rsidRPr="00E62D86">
        <w:rPr>
          <w:b/>
          <w:bCs/>
          <w:sz w:val="28"/>
          <w:szCs w:val="28"/>
          <w:u w:val="single"/>
        </w:rPr>
        <w:t>Byggeregnskap prosjekt 30016 – Stangeland skole, ombygging for nytt klasserom</w:t>
      </w:r>
    </w:p>
    <w:p w:rsidR="00F81D10" w:rsidRPr="00E62D86" w:rsidRDefault="00F81D10" w:rsidP="0094239C">
      <w:pPr>
        <w:pStyle w:val="Default"/>
        <w:rPr>
          <w:bCs/>
        </w:rPr>
      </w:pPr>
    </w:p>
    <w:p w:rsidR="002C1DAC" w:rsidRPr="00A20A53" w:rsidRDefault="002D5A92" w:rsidP="002C1DAC">
      <w:pPr>
        <w:pStyle w:val="Default"/>
        <w:rPr>
          <w:b/>
          <w:bCs/>
          <w:sz w:val="28"/>
          <w:szCs w:val="28"/>
          <w:u w:val="single"/>
        </w:rPr>
      </w:pPr>
      <w:r w:rsidRPr="00A20A53">
        <w:rPr>
          <w:b/>
          <w:bCs/>
          <w:sz w:val="28"/>
          <w:szCs w:val="28"/>
          <w:u w:val="single"/>
        </w:rPr>
        <w:t>Saksopplysninger</w:t>
      </w:r>
      <w:r w:rsidR="002C1DAC" w:rsidRPr="00A20A53">
        <w:rPr>
          <w:b/>
          <w:bCs/>
          <w:sz w:val="28"/>
          <w:szCs w:val="28"/>
          <w:u w:val="single"/>
        </w:rPr>
        <w:t>:</w:t>
      </w:r>
    </w:p>
    <w:p w:rsidR="00CF0876" w:rsidRPr="00E62D86" w:rsidRDefault="00CF0876" w:rsidP="00F81D10">
      <w:pPr>
        <w:pStyle w:val="Default"/>
        <w:rPr>
          <w:rFonts w:cs="Times New Roman"/>
          <w:sz w:val="23"/>
          <w:szCs w:val="23"/>
        </w:rPr>
      </w:pPr>
    </w:p>
    <w:p w:rsidR="00C64891" w:rsidRPr="00C64891" w:rsidRDefault="00C64891" w:rsidP="00C64891">
      <w:pPr>
        <w:spacing w:after="0"/>
        <w:rPr>
          <w:rFonts w:cs="Times New Roman"/>
        </w:rPr>
      </w:pPr>
      <w:r w:rsidRPr="00C64891">
        <w:rPr>
          <w:rFonts w:cs="Times New Roman"/>
        </w:rPr>
        <w:t xml:space="preserve">Skolen fikk behov for nytt klasserom til skolestart i august 2014. Ulike løsningsalternativer ble vurdert før </w:t>
      </w:r>
      <w:r>
        <w:rPr>
          <w:rFonts w:cs="Times New Roman"/>
        </w:rPr>
        <w:t xml:space="preserve">selskapet </w:t>
      </w:r>
      <w:r w:rsidRPr="00C64891">
        <w:rPr>
          <w:rFonts w:cs="Times New Roman"/>
        </w:rPr>
        <w:t xml:space="preserve">fikk i oppdrag å bygge om sløydsalen og tilstøtende rom til undervisningsformål (klasserom, elevinngang og grupperom). SEKF estimerte kostnadene for ombyggingen til kr 1 mill. Omfangsendring etter at tiltaket ble iverksatt har medført en tilleggskostnad på kr 1.497.703. </w:t>
      </w:r>
    </w:p>
    <w:p w:rsidR="00783456" w:rsidRPr="00C64891" w:rsidRDefault="00783456" w:rsidP="00F81D10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:rsidR="007D32E3" w:rsidRPr="00E62D86" w:rsidRDefault="007D32E3" w:rsidP="00F81D10">
      <w:pPr>
        <w:pStyle w:val="Default"/>
        <w:rPr>
          <w:sz w:val="22"/>
          <w:szCs w:val="22"/>
        </w:rPr>
      </w:pPr>
      <w:r w:rsidRPr="00E62D86">
        <w:rPr>
          <w:sz w:val="22"/>
          <w:szCs w:val="22"/>
        </w:rPr>
        <w:t xml:space="preserve">Det foreligger ferdigattest for prosjektet. </w:t>
      </w:r>
    </w:p>
    <w:p w:rsidR="007D32E3" w:rsidRPr="00E62D86" w:rsidRDefault="007D32E3" w:rsidP="0094239C">
      <w:pPr>
        <w:pStyle w:val="Default"/>
        <w:rPr>
          <w:b/>
          <w:bCs/>
          <w:sz w:val="28"/>
          <w:szCs w:val="28"/>
        </w:rPr>
      </w:pPr>
    </w:p>
    <w:p w:rsidR="00E004C9" w:rsidRPr="00E62D86" w:rsidRDefault="00E004C9" w:rsidP="0094239C">
      <w:pPr>
        <w:pStyle w:val="Default"/>
        <w:rPr>
          <w:b/>
          <w:bCs/>
          <w:sz w:val="22"/>
          <w:szCs w:val="22"/>
        </w:rPr>
      </w:pPr>
      <w:r w:rsidRPr="00E62D86">
        <w:rPr>
          <w:b/>
          <w:bCs/>
          <w:sz w:val="22"/>
          <w:szCs w:val="22"/>
        </w:rPr>
        <w:t>Kostnadsramme, bevilgninger og avvik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1717"/>
        <w:gridCol w:w="1409"/>
      </w:tblGrid>
      <w:tr w:rsidR="00CF0876" w:rsidRPr="00E62D86" w:rsidTr="00CF087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Utgifter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proofErr w:type="gramStart"/>
            <w:r w:rsidRPr="00E62D86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sum</w:t>
            </w:r>
            <w:proofErr w:type="gramEnd"/>
          </w:p>
        </w:tc>
      </w:tr>
      <w:tr w:rsidR="00CF0876" w:rsidRPr="00E62D86" w:rsidTr="00CF08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>Budsjett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 xml:space="preserve">         1 000 000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 xml:space="preserve">          1 000 000 </w:t>
            </w:r>
          </w:p>
        </w:tc>
      </w:tr>
      <w:tr w:rsidR="00CF0876" w:rsidRPr="00E62D86" w:rsidTr="00CF08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>Regnskap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6F27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 xml:space="preserve">         2</w:t>
            </w:r>
            <w:r w:rsidR="006F2782"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> 497 703</w:t>
            </w: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6F27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 xml:space="preserve">          2</w:t>
            </w:r>
            <w:r w:rsidR="006F2782"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> 497 703</w:t>
            </w: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F0876" w:rsidRPr="00E62D86" w:rsidTr="00CF08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Avvik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DA751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 xml:space="preserve">        -1</w:t>
            </w:r>
            <w:r w:rsidR="00DA751E"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> 497 703</w:t>
            </w: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6F27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 xml:space="preserve">         -1</w:t>
            </w:r>
            <w:r w:rsidR="006F2782"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> 497 703</w:t>
            </w: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F0876" w:rsidRPr="00E62D86" w:rsidTr="00CF087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</w:p>
        </w:tc>
      </w:tr>
      <w:tr w:rsidR="00CF0876" w:rsidRPr="00E62D86" w:rsidTr="00CF0876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Finansiering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</w:p>
        </w:tc>
      </w:tr>
      <w:tr w:rsidR="00CF0876" w:rsidRPr="00E62D86" w:rsidTr="00CF0876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color w:val="000000"/>
                <w:lang w:eastAsia="nb-NO"/>
              </w:rPr>
              <w:t>Fellesfinansiering/bruk av lån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76" w:rsidRPr="00E62D86" w:rsidRDefault="00CF0876" w:rsidP="006F27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 xml:space="preserve">     </w:t>
            </w:r>
            <w:r w:rsidR="006F2782" w:rsidRPr="00E62D86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 xml:space="preserve">        </w:t>
            </w:r>
            <w:r w:rsidRPr="00E62D86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 xml:space="preserve"> </w:t>
            </w:r>
            <w:r w:rsidR="006F2782" w:rsidRPr="00E62D86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1 999 958</w:t>
            </w:r>
            <w:r w:rsidRPr="00E62D86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</w:p>
        </w:tc>
      </w:tr>
      <w:tr w:rsidR="00CF0876" w:rsidRPr="00E62D86" w:rsidTr="00CF0876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color w:val="000000"/>
                <w:lang w:eastAsia="nb-NO"/>
              </w:rPr>
              <w:t>MVA kompensasjon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876" w:rsidRPr="00E62D86" w:rsidRDefault="006F2782" w:rsidP="00CF08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 xml:space="preserve">                 497 745      </w:t>
            </w:r>
            <w:r w:rsidR="00CF0876" w:rsidRPr="00E62D86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</w:p>
        </w:tc>
      </w:tr>
      <w:tr w:rsidR="00CF0876" w:rsidRPr="00E62D86" w:rsidTr="00CF08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proofErr w:type="gramStart"/>
            <w:r w:rsidRPr="00E62D86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sum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76" w:rsidRPr="00E62D86" w:rsidRDefault="00CF0876" w:rsidP="006F27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 xml:space="preserve">              2</w:t>
            </w:r>
            <w:r w:rsidR="006F2782" w:rsidRPr="00E62D86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 497 703</w:t>
            </w:r>
            <w:r w:rsidRPr="00E62D86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</w:p>
        </w:tc>
      </w:tr>
      <w:tr w:rsidR="00CF0876" w:rsidRPr="00E62D86" w:rsidTr="00A20A53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</w:p>
        </w:tc>
      </w:tr>
      <w:tr w:rsidR="00CF0876" w:rsidRPr="00E62D86" w:rsidTr="00CF08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>Vedtak økonomi - bevilgninger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</w:p>
        </w:tc>
      </w:tr>
      <w:tr w:rsidR="00CF0876" w:rsidRPr="00E62D86" w:rsidTr="00CF08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Vedtatt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Beløp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</w:p>
        </w:tc>
      </w:tr>
      <w:tr w:rsidR="00CF0876" w:rsidRPr="00E62D86" w:rsidTr="00CF08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>bj</w:t>
            </w:r>
            <w:proofErr w:type="spellEnd"/>
            <w:proofErr w:type="gramEnd"/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 xml:space="preserve"> 0314 </w:t>
            </w:r>
            <w:proofErr w:type="spellStart"/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>inv</w:t>
            </w:r>
            <w:proofErr w:type="spellEnd"/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 xml:space="preserve"> 1 perioderapport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 xml:space="preserve">         1 000</w:t>
            </w:r>
            <w:r w:rsidR="0078345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> </w:t>
            </w: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 xml:space="preserve">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</w:p>
        </w:tc>
      </w:tr>
      <w:tr w:rsidR="00CF0876" w:rsidRPr="00E62D86" w:rsidTr="00CF087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 xml:space="preserve">         1 000 000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</w:p>
        </w:tc>
      </w:tr>
      <w:tr w:rsidR="00CF0876" w:rsidRPr="00E62D86" w:rsidTr="00CF087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76" w:rsidRPr="00E62D86" w:rsidRDefault="00CF0876" w:rsidP="00CF08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</w:p>
        </w:tc>
      </w:tr>
    </w:tbl>
    <w:p w:rsidR="00E004C9" w:rsidRPr="00E62D86" w:rsidRDefault="00E004C9" w:rsidP="0094239C">
      <w:pPr>
        <w:pStyle w:val="Default"/>
        <w:rPr>
          <w:b/>
          <w:bCs/>
          <w:sz w:val="22"/>
          <w:szCs w:val="22"/>
        </w:rPr>
      </w:pPr>
    </w:p>
    <w:p w:rsidR="0094239C" w:rsidRPr="00A20A53" w:rsidRDefault="002D5A92" w:rsidP="0094239C">
      <w:pPr>
        <w:pStyle w:val="Default"/>
        <w:rPr>
          <w:sz w:val="28"/>
          <w:szCs w:val="28"/>
          <w:u w:val="single"/>
        </w:rPr>
      </w:pPr>
      <w:r w:rsidRPr="00A20A53">
        <w:rPr>
          <w:b/>
          <w:bCs/>
          <w:sz w:val="28"/>
          <w:szCs w:val="28"/>
          <w:u w:val="single"/>
        </w:rPr>
        <w:t>Vurdering</w:t>
      </w:r>
      <w:r w:rsidR="0094239C" w:rsidRPr="00A20A53">
        <w:rPr>
          <w:b/>
          <w:bCs/>
          <w:sz w:val="28"/>
          <w:szCs w:val="28"/>
          <w:u w:val="single"/>
        </w:rPr>
        <w:t xml:space="preserve">: </w:t>
      </w:r>
    </w:p>
    <w:p w:rsidR="0094239C" w:rsidRPr="00E62D86" w:rsidRDefault="002D4D84" w:rsidP="0094239C">
      <w:pPr>
        <w:pStyle w:val="Default"/>
        <w:rPr>
          <w:sz w:val="22"/>
          <w:szCs w:val="22"/>
        </w:rPr>
      </w:pPr>
      <w:r w:rsidRPr="00E62D86">
        <w:rPr>
          <w:sz w:val="22"/>
          <w:szCs w:val="22"/>
        </w:rPr>
        <w:t>Regnskap</w:t>
      </w:r>
      <w:r w:rsidR="009452B7" w:rsidRPr="00E62D86">
        <w:rPr>
          <w:sz w:val="22"/>
          <w:szCs w:val="22"/>
        </w:rPr>
        <w:t xml:space="preserve"> viser et forbruk</w:t>
      </w:r>
      <w:r w:rsidR="0094239C" w:rsidRPr="00E62D86">
        <w:rPr>
          <w:sz w:val="22"/>
          <w:szCs w:val="22"/>
        </w:rPr>
        <w:t xml:space="preserve"> på kr </w:t>
      </w:r>
      <w:r w:rsidR="0076474D" w:rsidRPr="00E62D86">
        <w:rPr>
          <w:sz w:val="22"/>
          <w:szCs w:val="22"/>
        </w:rPr>
        <w:t>2,5</w:t>
      </w:r>
      <w:r w:rsidR="00CF0876" w:rsidRPr="00E62D86">
        <w:rPr>
          <w:sz w:val="22"/>
          <w:szCs w:val="22"/>
        </w:rPr>
        <w:t xml:space="preserve"> millioner</w:t>
      </w:r>
      <w:r w:rsidR="0094239C" w:rsidRPr="00E62D86">
        <w:rPr>
          <w:sz w:val="22"/>
          <w:szCs w:val="22"/>
        </w:rPr>
        <w:t xml:space="preserve"> kroner. </w:t>
      </w:r>
      <w:r w:rsidR="009452B7" w:rsidRPr="00E62D86">
        <w:rPr>
          <w:sz w:val="22"/>
          <w:szCs w:val="22"/>
        </w:rPr>
        <w:t xml:space="preserve">Prosjektet </w:t>
      </w:r>
      <w:r w:rsidR="0094239C" w:rsidRPr="00E62D86">
        <w:rPr>
          <w:sz w:val="22"/>
          <w:szCs w:val="22"/>
        </w:rPr>
        <w:t>er gjennomført med</w:t>
      </w:r>
      <w:r w:rsidR="00CF0876" w:rsidRPr="00E62D86">
        <w:rPr>
          <w:sz w:val="22"/>
          <w:szCs w:val="22"/>
        </w:rPr>
        <w:t xml:space="preserve"> e</w:t>
      </w:r>
      <w:r w:rsidR="0076474D" w:rsidRPr="00E62D86">
        <w:rPr>
          <w:sz w:val="22"/>
          <w:szCs w:val="22"/>
        </w:rPr>
        <w:t>t merforbruk på kr 1,5</w:t>
      </w:r>
      <w:r w:rsidR="00CE13CF" w:rsidRPr="00E62D86">
        <w:rPr>
          <w:sz w:val="22"/>
          <w:szCs w:val="22"/>
        </w:rPr>
        <w:t xml:space="preserve"> millioner.</w:t>
      </w:r>
    </w:p>
    <w:p w:rsidR="00CE13CF" w:rsidRPr="00E62D86" w:rsidRDefault="00CE13CF">
      <w:pPr>
        <w:rPr>
          <w:rFonts w:ascii="Calibri" w:hAnsi="Calibri" w:cs="Calibri"/>
          <w:color w:val="000000"/>
        </w:rPr>
      </w:pPr>
      <w:r w:rsidRPr="00E62D86">
        <w:rPr>
          <w:rFonts w:ascii="Calibri" w:hAnsi="Calibri"/>
        </w:rPr>
        <w:br w:type="page"/>
      </w:r>
    </w:p>
    <w:p w:rsidR="00CE13CF" w:rsidRPr="00E62D86" w:rsidRDefault="00CE13CF" w:rsidP="0094239C">
      <w:pPr>
        <w:pStyle w:val="Default"/>
        <w:rPr>
          <w:sz w:val="22"/>
          <w:szCs w:val="22"/>
        </w:rPr>
      </w:pPr>
    </w:p>
    <w:tbl>
      <w:tblPr>
        <w:tblW w:w="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660"/>
      </w:tblGrid>
      <w:tr w:rsidR="00EB2F5C" w:rsidRPr="00E62D86" w:rsidTr="00EB2F5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5C" w:rsidRPr="00E62D86" w:rsidRDefault="00EB2F5C" w:rsidP="00EB2F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b-NO"/>
              </w:rPr>
              <w:t>Byggeregnskap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5C" w:rsidRPr="00E62D86" w:rsidRDefault="00EB2F5C" w:rsidP="00EB2F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E62D8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b-NO"/>
              </w:rPr>
              <w:t>kr</w:t>
            </w:r>
            <w:proofErr w:type="gramEnd"/>
          </w:p>
        </w:tc>
      </w:tr>
      <w:tr w:rsidR="00EB2F5C" w:rsidRPr="00E62D86" w:rsidTr="00EB2F5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5C" w:rsidRPr="00E62D86" w:rsidRDefault="00EB2F5C" w:rsidP="00EB2F5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>Bygning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5C" w:rsidRPr="00E62D86" w:rsidRDefault="006F2782" w:rsidP="006F278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>1 443 626</w:t>
            </w:r>
          </w:p>
        </w:tc>
      </w:tr>
      <w:tr w:rsidR="00EB2F5C" w:rsidRPr="00E62D86" w:rsidTr="00EB2F5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5C" w:rsidRPr="00E62D86" w:rsidRDefault="00EB2F5C" w:rsidP="00EB2F5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>VVS installasjoner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5C" w:rsidRPr="00E62D86" w:rsidRDefault="006F2782" w:rsidP="00EB2F5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>527 055</w:t>
            </w:r>
          </w:p>
        </w:tc>
      </w:tr>
      <w:tr w:rsidR="00EB2F5C" w:rsidRPr="00E62D86" w:rsidTr="00EB2F5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5C" w:rsidRPr="00E62D86" w:rsidRDefault="00EB2F5C" w:rsidP="00EB2F5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>Prosjektledelse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5C" w:rsidRPr="00E62D86" w:rsidRDefault="006F2782" w:rsidP="00EB2F5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>29 277</w:t>
            </w:r>
          </w:p>
        </w:tc>
      </w:tr>
      <w:tr w:rsidR="00EB2F5C" w:rsidRPr="00E62D86" w:rsidTr="00EB2F5C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5C" w:rsidRPr="00E62D86" w:rsidRDefault="00EB2F5C" w:rsidP="00EB2F5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>mva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5C" w:rsidRPr="00E62D86" w:rsidRDefault="006F2782" w:rsidP="00EB2F5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>497 745</w:t>
            </w:r>
          </w:p>
        </w:tc>
      </w:tr>
      <w:tr w:rsidR="00EB2F5C" w:rsidRPr="00E62D86" w:rsidTr="00EB2F5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5C" w:rsidRPr="00E62D86" w:rsidRDefault="00EB2F5C" w:rsidP="00EB2F5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5C" w:rsidRPr="00E62D86" w:rsidRDefault="006F2782" w:rsidP="00EB2F5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</w:pPr>
            <w:r w:rsidRPr="00E62D86">
              <w:rPr>
                <w:rFonts w:ascii="Calibri" w:eastAsia="Times New Roman" w:hAnsi="Calibri" w:cs="Arial"/>
                <w:sz w:val="20"/>
                <w:szCs w:val="20"/>
                <w:lang w:eastAsia="nb-NO"/>
              </w:rPr>
              <w:t>2 497 703</w:t>
            </w:r>
          </w:p>
        </w:tc>
      </w:tr>
    </w:tbl>
    <w:p w:rsidR="00EB2F5C" w:rsidRPr="00E62D86" w:rsidRDefault="00EB2F5C" w:rsidP="00CF1952">
      <w:pPr>
        <w:pStyle w:val="Default"/>
        <w:rPr>
          <w:sz w:val="22"/>
          <w:szCs w:val="22"/>
        </w:rPr>
      </w:pPr>
    </w:p>
    <w:p w:rsidR="00EB2F5C" w:rsidRDefault="00EB2F5C" w:rsidP="00CF1952">
      <w:pPr>
        <w:pStyle w:val="Default"/>
        <w:rPr>
          <w:sz w:val="22"/>
          <w:szCs w:val="22"/>
        </w:rPr>
      </w:pPr>
    </w:p>
    <w:p w:rsidR="00C64891" w:rsidRPr="00C64891" w:rsidRDefault="00C64891" w:rsidP="00C64891">
      <w:pPr>
        <w:spacing w:after="0"/>
        <w:rPr>
          <w:rFonts w:cs="Times New Roman"/>
          <w:u w:val="single"/>
        </w:rPr>
      </w:pPr>
      <w:r w:rsidRPr="00C64891">
        <w:rPr>
          <w:rFonts w:cs="Times New Roman"/>
          <w:u w:val="single"/>
        </w:rPr>
        <w:t>Gjennomføring av tiltak</w:t>
      </w:r>
    </w:p>
    <w:p w:rsidR="00C64891" w:rsidRPr="00C64891" w:rsidRDefault="00C64891" w:rsidP="00C64891">
      <w:pPr>
        <w:spacing w:after="0"/>
        <w:rPr>
          <w:rFonts w:cs="Times New Roman"/>
        </w:rPr>
      </w:pPr>
    </w:p>
    <w:p w:rsidR="00C64891" w:rsidRPr="00C64891" w:rsidRDefault="00C64891" w:rsidP="00C64891">
      <w:pPr>
        <w:spacing w:after="0"/>
        <w:rPr>
          <w:rFonts w:cs="Times New Roman"/>
        </w:rPr>
      </w:pPr>
      <w:r w:rsidRPr="00C64891">
        <w:rPr>
          <w:rFonts w:cs="Times New Roman"/>
        </w:rPr>
        <w:t>Under rivningsarbeidene ble det konstatert fuktskader i golv og vegg, noe som viste seg å omfatte hele underetasjen. Også tilstøtende rom måtte derfor renoveres inkl. utskifting av ventilasjonsanlegget og etablering av to nye elevtoaletter.</w:t>
      </w:r>
    </w:p>
    <w:p w:rsidR="00C64891" w:rsidRPr="00C64891" w:rsidRDefault="00C64891" w:rsidP="00C64891">
      <w:pPr>
        <w:spacing w:after="0"/>
        <w:rPr>
          <w:rFonts w:cs="Times New Roman"/>
        </w:rPr>
      </w:pPr>
      <w:r w:rsidRPr="00C64891">
        <w:rPr>
          <w:rFonts w:cs="Times New Roman"/>
        </w:rPr>
        <w:t>Arbeidene ble utført ved bruk av rammeavtaler og ble ferdigstilt til skolestart høsten 2014.</w:t>
      </w:r>
    </w:p>
    <w:p w:rsidR="00C64891" w:rsidRPr="00C64891" w:rsidRDefault="00C64891" w:rsidP="00C64891">
      <w:pPr>
        <w:spacing w:after="0"/>
        <w:rPr>
          <w:rFonts w:cs="Times New Roman"/>
        </w:rPr>
      </w:pPr>
    </w:p>
    <w:p w:rsidR="00C64891" w:rsidRPr="00C64891" w:rsidRDefault="00C64891" w:rsidP="00C64891">
      <w:pPr>
        <w:spacing w:after="0"/>
        <w:rPr>
          <w:rFonts w:cs="Times New Roman"/>
        </w:rPr>
      </w:pPr>
      <w:r w:rsidRPr="00C64891">
        <w:rPr>
          <w:rFonts w:cs="Times New Roman"/>
        </w:rPr>
        <w:t xml:space="preserve">Omfangsendringen ble kommunisert til oppdragsgiver umiddelbart. Merkostnadene var forutsatt meldt inn </w:t>
      </w:r>
      <w:r w:rsidR="007B3786">
        <w:rPr>
          <w:rFonts w:cs="Times New Roman"/>
        </w:rPr>
        <w:t xml:space="preserve">av oppdragsgiver i </w:t>
      </w:r>
      <w:r w:rsidRPr="00C64891">
        <w:rPr>
          <w:rFonts w:cs="Times New Roman"/>
        </w:rPr>
        <w:t xml:space="preserve">2. perioderapport 2014 for tilleggsbevilgning. At saken ikke ble fremlagt som forutsatt ble </w:t>
      </w:r>
      <w:r w:rsidR="007B3786">
        <w:rPr>
          <w:rFonts w:cs="Times New Roman"/>
        </w:rPr>
        <w:t xml:space="preserve">først </w:t>
      </w:r>
      <w:r w:rsidRPr="00C64891">
        <w:rPr>
          <w:rFonts w:cs="Times New Roman"/>
        </w:rPr>
        <w:t xml:space="preserve">oppdaget </w:t>
      </w:r>
      <w:proofErr w:type="spellStart"/>
      <w:r w:rsidRPr="00C64891">
        <w:rPr>
          <w:rFonts w:cs="Times New Roman"/>
        </w:rPr>
        <w:t>ifm</w:t>
      </w:r>
      <w:proofErr w:type="spellEnd"/>
      <w:r w:rsidRPr="00C64891">
        <w:rPr>
          <w:rFonts w:cs="Times New Roman"/>
        </w:rPr>
        <w:t xml:space="preserve"> årsoppgjøret for 2014.</w:t>
      </w:r>
    </w:p>
    <w:p w:rsidR="00C64891" w:rsidRPr="00C64891" w:rsidRDefault="00C64891" w:rsidP="00C64891">
      <w:pPr>
        <w:spacing w:after="0"/>
        <w:rPr>
          <w:rFonts w:cs="Times New Roman"/>
        </w:rPr>
      </w:pPr>
    </w:p>
    <w:p w:rsidR="00CE13CF" w:rsidRDefault="00CE13CF" w:rsidP="00CF1952">
      <w:pPr>
        <w:pStyle w:val="Default"/>
        <w:rPr>
          <w:b/>
          <w:color w:val="C00000"/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3"/>
          <w:szCs w:val="23"/>
        </w:rPr>
      </w:pPr>
    </w:p>
    <w:p w:rsidR="00CF1952" w:rsidRPr="00A20A53" w:rsidRDefault="00CF1952" w:rsidP="00CF1952">
      <w:pPr>
        <w:pStyle w:val="Default"/>
        <w:rPr>
          <w:b/>
          <w:bCs/>
          <w:sz w:val="28"/>
          <w:szCs w:val="28"/>
          <w:u w:val="single"/>
        </w:rPr>
      </w:pPr>
      <w:r w:rsidRPr="00A20A53">
        <w:rPr>
          <w:b/>
          <w:bCs/>
          <w:sz w:val="28"/>
          <w:szCs w:val="28"/>
          <w:u w:val="single"/>
        </w:rPr>
        <w:t xml:space="preserve">Forslag til vedtak: </w:t>
      </w:r>
    </w:p>
    <w:p w:rsidR="008D78E0" w:rsidRDefault="008D78E0" w:rsidP="00CF1952">
      <w:pPr>
        <w:pStyle w:val="Default"/>
        <w:rPr>
          <w:sz w:val="28"/>
          <w:szCs w:val="28"/>
        </w:rPr>
      </w:pPr>
    </w:p>
    <w:p w:rsidR="00C64891" w:rsidRPr="00C64891" w:rsidRDefault="00C64891" w:rsidP="0058340F">
      <w:pPr>
        <w:pStyle w:val="Listeavsnitt"/>
        <w:numPr>
          <w:ilvl w:val="0"/>
          <w:numId w:val="3"/>
        </w:numPr>
        <w:spacing w:after="0"/>
        <w:ind w:left="720"/>
        <w:rPr>
          <w:rFonts w:cs="Times New Roman"/>
        </w:rPr>
      </w:pPr>
      <w:r w:rsidRPr="00C64891">
        <w:rPr>
          <w:rFonts w:cs="Times New Roman"/>
        </w:rPr>
        <w:t>Byggeregnskap for prosjekt 30016 – Stangeland skole, ombygging av nytt klasserom godkjennes med er merforbruk på kr 1,5 mill.</w:t>
      </w:r>
    </w:p>
    <w:p w:rsidR="00C64891" w:rsidRPr="00C64891" w:rsidRDefault="00C64891" w:rsidP="0058340F">
      <w:pPr>
        <w:pStyle w:val="Listeavsnitt"/>
        <w:numPr>
          <w:ilvl w:val="0"/>
          <w:numId w:val="3"/>
        </w:numPr>
        <w:spacing w:after="0"/>
        <w:ind w:left="720"/>
        <w:rPr>
          <w:rFonts w:cs="Times New Roman"/>
        </w:rPr>
      </w:pPr>
      <w:r w:rsidRPr="00C64891">
        <w:rPr>
          <w:rFonts w:cs="Times New Roman"/>
        </w:rPr>
        <w:t>Saken oversendes rådmannen for videre oppfølging.</w:t>
      </w:r>
    </w:p>
    <w:p w:rsidR="00C64891" w:rsidRPr="00C64891" w:rsidRDefault="00C64891" w:rsidP="0058340F">
      <w:pPr>
        <w:pStyle w:val="Default"/>
        <w:ind w:left="360"/>
        <w:rPr>
          <w:rFonts w:asciiTheme="minorHAnsi" w:hAnsiTheme="minorHAnsi"/>
          <w:color w:val="auto"/>
          <w:sz w:val="28"/>
          <w:szCs w:val="28"/>
        </w:rPr>
      </w:pPr>
    </w:p>
    <w:p w:rsidR="00C64891" w:rsidRPr="00C64891" w:rsidRDefault="00C64891" w:rsidP="00CF1952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CF1952" w:rsidRPr="00E62D86" w:rsidRDefault="00CF1952" w:rsidP="00CF1952">
      <w:pPr>
        <w:pStyle w:val="Default"/>
        <w:rPr>
          <w:rFonts w:cs="Times New Roman"/>
          <w:sz w:val="22"/>
          <w:szCs w:val="22"/>
        </w:rPr>
      </w:pPr>
      <w:bookmarkStart w:id="0" w:name="_GoBack"/>
      <w:bookmarkEnd w:id="0"/>
    </w:p>
    <w:p w:rsidR="00F81D10" w:rsidRPr="00E62D86" w:rsidRDefault="00F81D10" w:rsidP="00CF1952">
      <w:pPr>
        <w:pStyle w:val="Default"/>
        <w:rPr>
          <w:rFonts w:cs="Times New Roman"/>
          <w:sz w:val="23"/>
          <w:szCs w:val="23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Sandnes Eiendomsselskap KF, </w:t>
      </w:r>
      <w:r w:rsidR="00A20A53">
        <w:rPr>
          <w:rFonts w:cs="Times New Roman"/>
          <w:sz w:val="22"/>
          <w:szCs w:val="22"/>
        </w:rPr>
        <w:t>16</w:t>
      </w:r>
      <w:r w:rsidR="00CE2AA6" w:rsidRPr="00CE2AA6">
        <w:rPr>
          <w:rFonts w:cs="Times New Roman"/>
          <w:sz w:val="22"/>
          <w:szCs w:val="22"/>
        </w:rPr>
        <w:t>.09.2015</w:t>
      </w: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Torbjørn Sterri </w:t>
      </w:r>
    </w:p>
    <w:p w:rsidR="00CF1952" w:rsidRPr="00CE2AA6" w:rsidRDefault="00802079" w:rsidP="00CF1952">
      <w:pPr>
        <w:pStyle w:val="Defaul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CF1952" w:rsidRPr="00CE2AA6">
        <w:rPr>
          <w:rFonts w:cs="Times New Roman"/>
          <w:sz w:val="22"/>
          <w:szCs w:val="22"/>
        </w:rPr>
        <w:t xml:space="preserve">aglig leder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B60995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>Vedlegg</w:t>
      </w:r>
      <w:r w:rsidR="00F81D10" w:rsidRPr="00CE2AA6">
        <w:rPr>
          <w:rFonts w:cs="Times New Roman"/>
          <w:sz w:val="22"/>
          <w:szCs w:val="22"/>
        </w:rPr>
        <w:t xml:space="preserve"> 1:</w:t>
      </w:r>
      <w:r w:rsidRPr="00CE2AA6">
        <w:rPr>
          <w:rFonts w:cs="Times New Roman"/>
          <w:sz w:val="22"/>
          <w:szCs w:val="22"/>
        </w:rPr>
        <w:t xml:space="preserve"> </w:t>
      </w:r>
      <w:r w:rsidR="00F81D10" w:rsidRPr="00CE2AA6">
        <w:rPr>
          <w:rFonts w:cs="Times New Roman"/>
          <w:sz w:val="22"/>
          <w:szCs w:val="22"/>
        </w:rPr>
        <w:t>Revisjonsrapport fra Rogaland Revisjon IKS</w:t>
      </w:r>
    </w:p>
    <w:p w:rsidR="00C64891" w:rsidRDefault="00C64891" w:rsidP="00CF1952">
      <w:pPr>
        <w:pStyle w:val="Default"/>
        <w:rPr>
          <w:rFonts w:cs="Times New Roman"/>
          <w:sz w:val="22"/>
          <w:szCs w:val="22"/>
        </w:rPr>
      </w:pPr>
    </w:p>
    <w:sectPr w:rsidR="00C64891" w:rsidSect="00E152F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92" w:rsidRDefault="00674092" w:rsidP="000C7419">
      <w:pPr>
        <w:spacing w:after="0" w:line="240" w:lineRule="auto"/>
      </w:pPr>
      <w:r>
        <w:separator/>
      </w:r>
    </w:p>
  </w:endnote>
  <w:endnote w:type="continuationSeparator" w:id="0">
    <w:p w:rsidR="00674092" w:rsidRDefault="00674092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92" w:rsidRDefault="00674092" w:rsidP="000C7419">
      <w:pPr>
        <w:spacing w:after="0" w:line="240" w:lineRule="auto"/>
      </w:pPr>
      <w:r>
        <w:separator/>
      </w:r>
    </w:p>
  </w:footnote>
  <w:footnote w:type="continuationSeparator" w:id="0">
    <w:p w:rsidR="00674092" w:rsidRDefault="00674092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9" w:rsidRDefault="000C7419" w:rsidP="000C7419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FD" w:rsidRDefault="00E152FD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 wp14:anchorId="7D58D4C2" wp14:editId="53E71913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5C4F"/>
    <w:multiLevelType w:val="hybridMultilevel"/>
    <w:tmpl w:val="062E716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05BFA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367C4"/>
    <w:rsid w:val="0008134D"/>
    <w:rsid w:val="000C7419"/>
    <w:rsid w:val="00112F18"/>
    <w:rsid w:val="00181F32"/>
    <w:rsid w:val="00274D30"/>
    <w:rsid w:val="00285A78"/>
    <w:rsid w:val="002A3AAF"/>
    <w:rsid w:val="002B545D"/>
    <w:rsid w:val="002C1DAC"/>
    <w:rsid w:val="002D4D84"/>
    <w:rsid w:val="002D5A92"/>
    <w:rsid w:val="00362CE3"/>
    <w:rsid w:val="00513B46"/>
    <w:rsid w:val="00540E9D"/>
    <w:rsid w:val="0058340F"/>
    <w:rsid w:val="005E305B"/>
    <w:rsid w:val="0061121B"/>
    <w:rsid w:val="006674EB"/>
    <w:rsid w:val="00674092"/>
    <w:rsid w:val="006F2782"/>
    <w:rsid w:val="00756C63"/>
    <w:rsid w:val="0076474D"/>
    <w:rsid w:val="00783456"/>
    <w:rsid w:val="007B3786"/>
    <w:rsid w:val="007D32E3"/>
    <w:rsid w:val="00802079"/>
    <w:rsid w:val="00856BB7"/>
    <w:rsid w:val="00895FB1"/>
    <w:rsid w:val="008A5F49"/>
    <w:rsid w:val="008C7F1C"/>
    <w:rsid w:val="008D6A50"/>
    <w:rsid w:val="008D78E0"/>
    <w:rsid w:val="0094239C"/>
    <w:rsid w:val="009452B7"/>
    <w:rsid w:val="009A5D15"/>
    <w:rsid w:val="00A20A53"/>
    <w:rsid w:val="00AF4B49"/>
    <w:rsid w:val="00B07507"/>
    <w:rsid w:val="00B4542F"/>
    <w:rsid w:val="00B464E7"/>
    <w:rsid w:val="00B60995"/>
    <w:rsid w:val="00B67744"/>
    <w:rsid w:val="00B95C42"/>
    <w:rsid w:val="00C15AB2"/>
    <w:rsid w:val="00C64891"/>
    <w:rsid w:val="00CE0EF9"/>
    <w:rsid w:val="00CE13CF"/>
    <w:rsid w:val="00CE2AA6"/>
    <w:rsid w:val="00CF0876"/>
    <w:rsid w:val="00CF1952"/>
    <w:rsid w:val="00D7264E"/>
    <w:rsid w:val="00DA4E8A"/>
    <w:rsid w:val="00DA751E"/>
    <w:rsid w:val="00E004C9"/>
    <w:rsid w:val="00E152FD"/>
    <w:rsid w:val="00E62D86"/>
    <w:rsid w:val="00EB2F5C"/>
    <w:rsid w:val="00ED158D"/>
    <w:rsid w:val="00F06B23"/>
    <w:rsid w:val="00F15750"/>
    <w:rsid w:val="00F76FA2"/>
    <w:rsid w:val="00F8146C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0E0BE97-D5D9-4863-BA92-FE843ED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  <w:style w:type="paragraph" w:styleId="Listeavsnitt">
    <w:name w:val="List Paragraph"/>
    <w:basedOn w:val="Normal"/>
    <w:uiPriority w:val="34"/>
    <w:qFormat/>
    <w:rsid w:val="00C64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Doke, Sheryl</dc:creator>
  <cp:lastModifiedBy>Sterri, Torbjørn</cp:lastModifiedBy>
  <cp:revision>6</cp:revision>
  <cp:lastPrinted>2015-05-20T07:40:00Z</cp:lastPrinted>
  <dcterms:created xsi:type="dcterms:W3CDTF">2015-09-13T17:18:00Z</dcterms:created>
  <dcterms:modified xsi:type="dcterms:W3CDTF">2015-09-15T17:48:00Z</dcterms:modified>
</cp:coreProperties>
</file>